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AE4F1F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003</w:t>
      </w:r>
    </w:p>
    <w:p w:rsidR="00720D76" w:rsidRDefault="00AE4F1F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Transport Accident (Administration of Charges) Regulations 2001</w:t>
      </w:r>
    </w:p>
    <w:p w:rsidR="00720D76" w:rsidRDefault="00AE4F1F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48/2001</w:t>
      </w:r>
    </w:p>
    <w:p w:rsidR="00720D76" w:rsidRDefault="00AE4F1F" w:rsidP="00AE4F1F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28 May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720D76" w:rsidRDefault="00720D76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CB1C0A">
        <w:rPr>
          <w:b/>
        </w:rPr>
        <w:t>28 May 2011</w:t>
      </w:r>
      <w:r>
        <w:rPr>
          <w:b/>
        </w:rPr>
        <w:t xml:space="preserve"> by regulation </w:t>
      </w:r>
      <w:r w:rsidR="00CB1C0A">
        <w:rPr>
          <w:b/>
        </w:rPr>
        <w:t>4</w:t>
      </w:r>
      <w:r>
        <w:rPr>
          <w:b/>
        </w:rPr>
        <w:t xml:space="preserve"> of the </w:t>
      </w:r>
      <w:r w:rsidR="00CB1C0A">
        <w:rPr>
          <w:b/>
        </w:rPr>
        <w:t>Transport Accident (Administration of Charges)</w:t>
      </w:r>
      <w:r w:rsidR="008C0432">
        <w:rPr>
          <w:b/>
        </w:rPr>
        <w:t xml:space="preserve"> Regulations 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 xml:space="preserve">, </w:t>
      </w:r>
      <w:r>
        <w:rPr>
          <w:b/>
        </w:rPr>
        <w:br/>
        <w:t xml:space="preserve">S.R. No. </w:t>
      </w:r>
      <w:r w:rsidR="0002790F">
        <w:rPr>
          <w:b/>
        </w:rPr>
        <w:t>29</w:t>
      </w:r>
      <w:r>
        <w:rPr>
          <w:b/>
        </w:rPr>
        <w:t>/</w:t>
      </w:r>
      <w:r w:rsidR="00E46CAD">
        <w:rPr>
          <w:b/>
        </w:rPr>
        <w:t>201</w:t>
      </w:r>
      <w:r w:rsidR="00C4386C">
        <w:rPr>
          <w:b/>
        </w:rPr>
        <w:t>1</w:t>
      </w:r>
      <w:r>
        <w:rPr>
          <w:b/>
        </w:rPr>
        <w:t>.</w:t>
      </w:r>
    </w:p>
    <w:p w:rsidR="00720D76" w:rsidRDefault="00720D76">
      <w:pPr>
        <w:spacing w:before="0"/>
        <w:rPr>
          <w:sz w:val="4"/>
        </w:rPr>
      </w:pPr>
    </w:p>
    <w:sectPr w:rsidR="00720D76" w:rsidSect="00E74C81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5C8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F33F0C">
        <w:rPr>
          <w:noProof/>
        </w:rPr>
        <w:t>1</w:t>
      </w:r>
    </w:fldSimple>
  </w:p>
  <w:p w:rsidR="00720D76" w:rsidRDefault="00AE4F1F" w:rsidP="00AE4F1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AE4F1F" w:rsidRDefault="00AE4F1F" w:rsidP="00AE4F1F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AE4F1F" w:rsidRDefault="00AE4F1F" w:rsidP="00AE4F1F">
    <w:pPr>
      <w:pStyle w:val="ActTitleFrame"/>
      <w:framePr w:w="6236" w:h="317" w:hRule="exact" w:wrap="notBeside" w:y="2659"/>
      <w:pBdr>
        <w:bottom w:val="single" w:sz="6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48/2001</w:t>
    </w:r>
  </w:p>
  <w:p w:rsidR="00AE4F1F" w:rsidRDefault="00AE4F1F" w:rsidP="00AE4F1F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AE4F1F" w:rsidRDefault="00AE4F1F" w:rsidP="00AE4F1F">
    <w:pPr>
      <w:pStyle w:val="ActTitleFrame"/>
      <w:framePr w:w="6236" w:wrap="around"/>
      <w:rPr>
        <w:i w:val="0"/>
        <w:sz w:val="20"/>
      </w:rPr>
    </w:pPr>
  </w:p>
  <w:p w:rsidR="00AE4F1F" w:rsidRDefault="00AE4F1F" w:rsidP="00AE4F1F">
    <w:pPr>
      <w:pStyle w:val="ActTitleFrame"/>
      <w:framePr w:w="6236" w:wrap="around"/>
      <w:rPr>
        <w:i w:val="0"/>
        <w:sz w:val="20"/>
      </w:rPr>
    </w:pPr>
  </w:p>
  <w:p w:rsidR="00AE4F1F" w:rsidRDefault="00AE4F1F" w:rsidP="00AE4F1F">
    <w:pPr>
      <w:pStyle w:val="ActTitleFrame"/>
      <w:framePr w:w="6236" w:wrap="around"/>
      <w:rPr>
        <w:i w:val="0"/>
        <w:sz w:val="20"/>
      </w:rPr>
    </w:pPr>
  </w:p>
  <w:p w:rsidR="00720D76" w:rsidRPr="00AE4F1F" w:rsidRDefault="00AE4F1F" w:rsidP="00AE4F1F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Transport Accident (Administration of Charges) Regulations 2001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48/2001"/>
    <w:docVar w:name="vAuth" w:val="2"/>
    <w:docVar w:name="vDocumentType" w:val=".SR"/>
    <w:docVar w:name="vDraftMode" w:val=" "/>
    <w:docVar w:name="vFileName" w:val="01-48SR.003"/>
    <w:docVar w:name="vFileVersion" w:val="R"/>
    <w:docVar w:name="vIsVersion" w:val="Yes"/>
    <w:docVar w:name="vSuffix" w:val=" "/>
    <w:docVar w:name="vVersionDate" w:val="28/5/2011"/>
    <w:docVar w:name="vVersionNo" w:val="3"/>
    <w:docVar w:name="vYear" w:val="01"/>
  </w:docVars>
  <w:rsids>
    <w:rsidRoot w:val="00CF27FE"/>
    <w:rsid w:val="0002790F"/>
    <w:rsid w:val="00447946"/>
    <w:rsid w:val="006E5B69"/>
    <w:rsid w:val="006E7808"/>
    <w:rsid w:val="00720D76"/>
    <w:rsid w:val="00725C88"/>
    <w:rsid w:val="008C0432"/>
    <w:rsid w:val="00923AF8"/>
    <w:rsid w:val="009B0156"/>
    <w:rsid w:val="009F7FF4"/>
    <w:rsid w:val="00AE4F1F"/>
    <w:rsid w:val="00AF100D"/>
    <w:rsid w:val="00B0635F"/>
    <w:rsid w:val="00C4386C"/>
    <w:rsid w:val="00CB1C0A"/>
    <w:rsid w:val="00CF27FE"/>
    <w:rsid w:val="00E46CAD"/>
    <w:rsid w:val="00E74C81"/>
    <w:rsid w:val="00EF2C28"/>
    <w:rsid w:val="00F33F0C"/>
    <w:rsid w:val="00F70F95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C81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4C81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4C81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4C81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4C81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4C81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4C81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4C81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4C81"/>
    <w:pPr>
      <w:ind w:left="1871"/>
    </w:pPr>
  </w:style>
  <w:style w:type="paragraph" w:customStyle="1" w:styleId="AmendBody2">
    <w:name w:val="Amend. Body 2"/>
    <w:basedOn w:val="Normal-Draft"/>
    <w:next w:val="Normal"/>
    <w:rsid w:val="00E74C81"/>
    <w:pPr>
      <w:ind w:left="2381"/>
    </w:pPr>
  </w:style>
  <w:style w:type="paragraph" w:customStyle="1" w:styleId="AmendBody3">
    <w:name w:val="Amend. Body 3"/>
    <w:basedOn w:val="Normal-Draft"/>
    <w:next w:val="Normal"/>
    <w:rsid w:val="00E74C81"/>
    <w:pPr>
      <w:ind w:left="2892"/>
    </w:pPr>
  </w:style>
  <w:style w:type="paragraph" w:customStyle="1" w:styleId="AmendBody4">
    <w:name w:val="Amend. Body 4"/>
    <w:basedOn w:val="Normal-Draft"/>
    <w:next w:val="Normal"/>
    <w:rsid w:val="00E74C81"/>
    <w:pPr>
      <w:ind w:left="3402"/>
    </w:pPr>
  </w:style>
  <w:style w:type="paragraph" w:styleId="Header">
    <w:name w:val="header"/>
    <w:basedOn w:val="Normal"/>
    <w:rsid w:val="00E74C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C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4C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4C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4C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4C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4C81"/>
    <w:pPr>
      <w:suppressLineNumbers w:val="0"/>
    </w:pPr>
  </w:style>
  <w:style w:type="paragraph" w:customStyle="1" w:styleId="AmendHeading2">
    <w:name w:val="Amend. Heading 2"/>
    <w:basedOn w:val="Normal"/>
    <w:next w:val="Normal"/>
    <w:rsid w:val="00E74C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4C81"/>
    <w:pPr>
      <w:suppressLineNumbers w:val="0"/>
    </w:pPr>
  </w:style>
  <w:style w:type="paragraph" w:customStyle="1" w:styleId="AmendHeading4">
    <w:name w:val="Amend. Heading 4"/>
    <w:basedOn w:val="Normal"/>
    <w:next w:val="Normal"/>
    <w:rsid w:val="00E74C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4C81"/>
    <w:pPr>
      <w:suppressLineNumbers w:val="0"/>
    </w:pPr>
  </w:style>
  <w:style w:type="paragraph" w:customStyle="1" w:styleId="BodyParagraph">
    <w:name w:val="Body Paragraph"/>
    <w:next w:val="Normal"/>
    <w:rsid w:val="00E74C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4C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4C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4C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E74C81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4C81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E74C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4C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4C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4C81"/>
    <w:pPr>
      <w:suppressLineNumbers w:val="0"/>
    </w:pPr>
  </w:style>
  <w:style w:type="paragraph" w:customStyle="1" w:styleId="ActTitleFrame">
    <w:name w:val="ActTitleFrame"/>
    <w:basedOn w:val="Normal"/>
    <w:rsid w:val="00E74C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4C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E74C81"/>
    <w:rPr>
      <w:caps w:val="0"/>
    </w:rPr>
  </w:style>
  <w:style w:type="paragraph" w:customStyle="1" w:styleId="Heading1-Manual">
    <w:name w:val="Heading 1 - Manual"/>
    <w:next w:val="Normal"/>
    <w:rsid w:val="00E74C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4C81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E74C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E74C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4C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4C81"/>
  </w:style>
  <w:style w:type="paragraph" w:customStyle="1" w:styleId="Penalty">
    <w:name w:val="Penalty"/>
    <w:next w:val="Normal"/>
    <w:rsid w:val="00E74C81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E74C81"/>
    <w:rPr>
      <w:sz w:val="20"/>
    </w:rPr>
  </w:style>
  <w:style w:type="paragraph" w:customStyle="1" w:styleId="Schedule-PART">
    <w:name w:val="Schedule - PART"/>
    <w:basedOn w:val="Heading-PART"/>
    <w:next w:val="Normal"/>
    <w:rsid w:val="00E74C81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E74C81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E74C81"/>
  </w:style>
  <w:style w:type="paragraph" w:customStyle="1" w:styleId="ScheduleAutoHeading3">
    <w:name w:val="Schedule Auto Heading 3"/>
    <w:basedOn w:val="Normal-Schedule"/>
    <w:next w:val="Normal"/>
    <w:rsid w:val="00E74C81"/>
  </w:style>
  <w:style w:type="paragraph" w:customStyle="1" w:styleId="ScheduleAutoHeading4">
    <w:name w:val="Schedule Auto Heading 4"/>
    <w:basedOn w:val="Normal-Schedule"/>
    <w:next w:val="Normal"/>
    <w:rsid w:val="00E74C81"/>
  </w:style>
  <w:style w:type="paragraph" w:customStyle="1" w:styleId="ScheduleAutoHeading5">
    <w:name w:val="Schedule Auto Heading 5"/>
    <w:basedOn w:val="Normal-Schedule"/>
    <w:next w:val="Normal"/>
    <w:rsid w:val="00E74C81"/>
  </w:style>
  <w:style w:type="paragraph" w:customStyle="1" w:styleId="ScheduleDefinition">
    <w:name w:val="Schedule Definition"/>
    <w:basedOn w:val="Normal"/>
    <w:next w:val="Normal"/>
    <w:rsid w:val="00E74C81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E74C81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4C81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E74C81"/>
  </w:style>
  <w:style w:type="paragraph" w:customStyle="1" w:styleId="ScheduleParagraph">
    <w:name w:val="Schedule Paragraph"/>
    <w:basedOn w:val="Normal"/>
    <w:next w:val="Normal"/>
    <w:rsid w:val="00E74C81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4C81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4C81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E74C81"/>
    <w:rPr>
      <w:sz w:val="20"/>
    </w:rPr>
  </w:style>
  <w:style w:type="paragraph" w:customStyle="1" w:styleId="ScheduleSection">
    <w:name w:val="Schedule Section"/>
    <w:basedOn w:val="Normal"/>
    <w:next w:val="Normal"/>
    <w:rsid w:val="00E74C81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E74C81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E74C81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E74C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4C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4C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4C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4C81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4C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4C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4C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4C81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E74C81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E74C81"/>
    <w:pPr>
      <w:suppressLineNumbers w:val="0"/>
    </w:pPr>
  </w:style>
  <w:style w:type="character" w:styleId="EndnoteReference">
    <w:name w:val="endnote reference"/>
    <w:basedOn w:val="DefaultParagraphFont"/>
    <w:semiHidden/>
    <w:rsid w:val="00E74C81"/>
    <w:rPr>
      <w:vertAlign w:val="superscript"/>
    </w:rPr>
  </w:style>
  <w:style w:type="paragraph" w:customStyle="1" w:styleId="Stars">
    <w:name w:val="Stars"/>
    <w:basedOn w:val="BodySection"/>
    <w:next w:val="Normal"/>
    <w:rsid w:val="00E74C81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E74C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E74C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4C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4C81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E74C81"/>
  </w:style>
  <w:style w:type="paragraph" w:customStyle="1" w:styleId="ScheduleNo">
    <w:name w:val="Schedule No."/>
    <w:basedOn w:val="Heading-PART"/>
    <w:next w:val="Normal"/>
    <w:rsid w:val="00E74C81"/>
    <w:rPr>
      <w:sz w:val="20"/>
    </w:rPr>
  </w:style>
  <w:style w:type="paragraph" w:customStyle="1" w:styleId="ScheduleTitle">
    <w:name w:val="Schedule Title"/>
    <w:basedOn w:val="Heading-DIVISION"/>
    <w:next w:val="Normal"/>
    <w:rsid w:val="00E74C81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E74C81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E74C81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E74C81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E74C81"/>
    <w:pPr>
      <w:ind w:left="284"/>
    </w:pPr>
  </w:style>
  <w:style w:type="paragraph" w:customStyle="1" w:styleId="DefinitionSchedule">
    <w:name w:val="Definition (Schedule)"/>
    <w:basedOn w:val="Defintion"/>
    <w:next w:val="Normal"/>
    <w:rsid w:val="00E74C81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E74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E74C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E74C81"/>
    <w:rPr>
      <w:sz w:val="20"/>
    </w:rPr>
  </w:style>
  <w:style w:type="paragraph" w:customStyle="1" w:styleId="ByAuthority">
    <w:name w:val="ByAuthority"/>
    <w:basedOn w:val="Normal-Draft"/>
    <w:next w:val="Normal-Draft"/>
    <w:rsid w:val="00E74C81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E74C81"/>
    <w:pPr>
      <w:spacing w:after="120"/>
    </w:pPr>
    <w:rPr>
      <w:b/>
    </w:rPr>
  </w:style>
  <w:style w:type="paragraph" w:customStyle="1" w:styleId="SRT1Autotext1">
    <w:name w:val="SR T1 Autotext1"/>
    <w:basedOn w:val="Normal"/>
    <w:rsid w:val="00E74C81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E74C81"/>
    <w:pPr>
      <w:spacing w:before="0"/>
    </w:pPr>
  </w:style>
  <w:style w:type="paragraph" w:customStyle="1" w:styleId="SRT1Autotext3">
    <w:name w:val="SR T1 Autotext3"/>
    <w:basedOn w:val="Normal"/>
    <w:rsid w:val="00E74C81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E74C81"/>
  </w:style>
  <w:style w:type="paragraph" w:customStyle="1" w:styleId="ReprintIndexLine1">
    <w:name w:val="Reprint Index Line1"/>
    <w:basedOn w:val="ReprintIndexLine"/>
    <w:rsid w:val="00E74C81"/>
  </w:style>
  <w:style w:type="paragraph" w:customStyle="1" w:styleId="ReprintIndexHeading">
    <w:name w:val="Reprint Index Heading"/>
    <w:basedOn w:val="Normal"/>
    <w:next w:val="Normal"/>
    <w:rsid w:val="00E74C81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E74C81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E74C81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E74C81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E74C81"/>
  </w:style>
  <w:style w:type="paragraph" w:customStyle="1" w:styleId="n">
    <w:name w:val="n"/>
    <w:basedOn w:val="Heading-ENDNOTES"/>
    <w:rsid w:val="00E74C81"/>
    <w:pPr>
      <w:ind w:left="0" w:hanging="284"/>
    </w:pPr>
  </w:style>
  <w:style w:type="paragraph" w:styleId="TOAHeading">
    <w:name w:val="toa heading"/>
    <w:basedOn w:val="Normal"/>
    <w:next w:val="Normal"/>
    <w:semiHidden/>
    <w:rsid w:val="00E74C81"/>
    <w:rPr>
      <w:rFonts w:ascii="Arial" w:hAnsi="Arial"/>
      <w:b/>
    </w:rPr>
  </w:style>
  <w:style w:type="paragraph" w:customStyle="1" w:styleId="AmendDefinition1">
    <w:name w:val="Amend Definition 1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4C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4C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74C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4C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4C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E74C81"/>
    <w:pPr>
      <w:ind w:left="1872"/>
    </w:pPr>
  </w:style>
  <w:style w:type="paragraph" w:customStyle="1" w:styleId="DraftPenalty2">
    <w:name w:val="Draft Penalty 2"/>
    <w:basedOn w:val="Penalty"/>
    <w:next w:val="Normal"/>
    <w:rsid w:val="00E74C81"/>
  </w:style>
  <w:style w:type="paragraph" w:customStyle="1" w:styleId="DraftPenalty3">
    <w:name w:val="Draft Penalty 3"/>
    <w:basedOn w:val="Penalty"/>
    <w:next w:val="Normal"/>
    <w:rsid w:val="00E74C81"/>
    <w:pPr>
      <w:ind w:left="2892"/>
    </w:pPr>
  </w:style>
  <w:style w:type="paragraph" w:customStyle="1" w:styleId="DraftPenalty4">
    <w:name w:val="Draft Penalty 4"/>
    <w:basedOn w:val="Penalty"/>
    <w:next w:val="Normal"/>
    <w:rsid w:val="00E74C81"/>
    <w:pPr>
      <w:ind w:left="3402"/>
    </w:pPr>
  </w:style>
  <w:style w:type="paragraph" w:customStyle="1" w:styleId="DraftPenalty5">
    <w:name w:val="Draft Penalty 5"/>
    <w:basedOn w:val="Penalty"/>
    <w:next w:val="Normal"/>
    <w:rsid w:val="00E74C81"/>
    <w:pPr>
      <w:ind w:left="3913"/>
    </w:pPr>
  </w:style>
  <w:style w:type="paragraph" w:customStyle="1" w:styleId="ScheduleDefinition1">
    <w:name w:val="Schedule Definition 1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4C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E74C81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4C81"/>
    <w:pPr>
      <w:jc w:val="center"/>
    </w:pPr>
    <w:rPr>
      <w:b/>
      <w:sz w:val="28"/>
    </w:rPr>
  </w:style>
  <w:style w:type="paragraph" w:styleId="BlockText">
    <w:name w:val="Block Text"/>
    <w:basedOn w:val="Normal"/>
    <w:rsid w:val="00E74C81"/>
    <w:pPr>
      <w:spacing w:after="120"/>
      <w:ind w:left="1440" w:right="1440"/>
    </w:pPr>
  </w:style>
  <w:style w:type="paragraph" w:styleId="BodyTextIndent">
    <w:name w:val="Body Text Indent"/>
    <w:basedOn w:val="Normal"/>
    <w:rsid w:val="00E74C81"/>
    <w:pPr>
      <w:ind w:left="840" w:hanging="480"/>
    </w:pPr>
  </w:style>
  <w:style w:type="paragraph" w:styleId="DocumentMap">
    <w:name w:val="Document Map"/>
    <w:basedOn w:val="Normal"/>
    <w:semiHidden/>
    <w:rsid w:val="00E74C81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E74C81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E74C81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E74C81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E74C81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E74C81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E74C81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E74C81"/>
    <w:pPr>
      <w:spacing w:after="120"/>
    </w:pPr>
  </w:style>
  <w:style w:type="paragraph" w:styleId="BodyText2">
    <w:name w:val="Body Text 2"/>
    <w:basedOn w:val="Normal"/>
    <w:rsid w:val="00E74C81"/>
    <w:pPr>
      <w:spacing w:after="120" w:line="480" w:lineRule="auto"/>
    </w:pPr>
  </w:style>
  <w:style w:type="paragraph" w:styleId="BodyText3">
    <w:name w:val="Body Text 3"/>
    <w:basedOn w:val="Normal"/>
    <w:rsid w:val="00E74C8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74C81"/>
    <w:pPr>
      <w:ind w:firstLine="210"/>
    </w:pPr>
  </w:style>
  <w:style w:type="paragraph" w:styleId="BodyTextFirstIndent2">
    <w:name w:val="Body Text First Indent 2"/>
    <w:basedOn w:val="BodyTextIndent"/>
    <w:rsid w:val="00E74C81"/>
    <w:pPr>
      <w:spacing w:after="120"/>
      <w:ind w:left="283" w:firstLine="210"/>
    </w:pPr>
  </w:style>
  <w:style w:type="paragraph" w:styleId="BodyTextIndent2">
    <w:name w:val="Body Text Indent 2"/>
    <w:basedOn w:val="Normal"/>
    <w:rsid w:val="00E74C81"/>
    <w:pPr>
      <w:ind w:left="-2820"/>
    </w:pPr>
  </w:style>
  <w:style w:type="paragraph" w:styleId="BodyTextIndent3">
    <w:name w:val="Body Text Indent 3"/>
    <w:basedOn w:val="Normal"/>
    <w:rsid w:val="00E74C81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74C81"/>
    <w:pPr>
      <w:ind w:left="4252"/>
    </w:pPr>
  </w:style>
  <w:style w:type="character" w:styleId="CommentReference">
    <w:name w:val="annotation reference"/>
    <w:basedOn w:val="DefaultParagraphFont"/>
    <w:semiHidden/>
    <w:rsid w:val="00E74C81"/>
    <w:rPr>
      <w:sz w:val="16"/>
      <w:szCs w:val="16"/>
    </w:rPr>
  </w:style>
  <w:style w:type="paragraph" w:styleId="CommentText">
    <w:name w:val="annotation text"/>
    <w:basedOn w:val="Normal"/>
    <w:semiHidden/>
    <w:rsid w:val="00E74C81"/>
    <w:rPr>
      <w:sz w:val="20"/>
    </w:rPr>
  </w:style>
  <w:style w:type="paragraph" w:styleId="Date">
    <w:name w:val="Date"/>
    <w:basedOn w:val="Normal"/>
    <w:next w:val="Normal"/>
    <w:rsid w:val="00E74C81"/>
  </w:style>
  <w:style w:type="paragraph" w:styleId="E-mailSignature">
    <w:name w:val="E-mail Signature"/>
    <w:basedOn w:val="Normal"/>
    <w:rsid w:val="00E74C81"/>
  </w:style>
  <w:style w:type="character" w:styleId="Emphasis">
    <w:name w:val="Emphasis"/>
    <w:basedOn w:val="DefaultParagraphFont"/>
    <w:qFormat/>
    <w:rsid w:val="00E74C81"/>
    <w:rPr>
      <w:i/>
      <w:iCs/>
    </w:rPr>
  </w:style>
  <w:style w:type="paragraph" w:styleId="EnvelopeAddress">
    <w:name w:val="envelope address"/>
    <w:basedOn w:val="Normal"/>
    <w:rsid w:val="00E74C8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E74C8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E74C8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74C81"/>
    <w:rPr>
      <w:vertAlign w:val="superscript"/>
    </w:rPr>
  </w:style>
  <w:style w:type="paragraph" w:styleId="FootnoteText">
    <w:name w:val="footnote text"/>
    <w:basedOn w:val="Normal"/>
    <w:semiHidden/>
    <w:rsid w:val="00E74C81"/>
    <w:rPr>
      <w:sz w:val="20"/>
    </w:rPr>
  </w:style>
  <w:style w:type="character" w:styleId="HTMLAcronym">
    <w:name w:val="HTML Acronym"/>
    <w:basedOn w:val="DefaultParagraphFont"/>
    <w:rsid w:val="00E74C81"/>
  </w:style>
  <w:style w:type="paragraph" w:styleId="HTMLAddress">
    <w:name w:val="HTML Address"/>
    <w:basedOn w:val="Normal"/>
    <w:rsid w:val="00E74C81"/>
    <w:rPr>
      <w:i/>
      <w:iCs/>
    </w:rPr>
  </w:style>
  <w:style w:type="character" w:styleId="HTMLCite">
    <w:name w:val="HTML Cite"/>
    <w:basedOn w:val="DefaultParagraphFont"/>
    <w:rsid w:val="00E74C81"/>
    <w:rPr>
      <w:i/>
      <w:iCs/>
    </w:rPr>
  </w:style>
  <w:style w:type="character" w:styleId="HTMLCode">
    <w:name w:val="HTML Code"/>
    <w:basedOn w:val="DefaultParagraphFont"/>
    <w:rsid w:val="00E74C81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E74C81"/>
    <w:rPr>
      <w:i/>
      <w:iCs/>
    </w:rPr>
  </w:style>
  <w:style w:type="character" w:styleId="HTMLKeyboard">
    <w:name w:val="HTML Keyboard"/>
    <w:basedOn w:val="DefaultParagraphFont"/>
    <w:rsid w:val="00E74C81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E74C8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E74C81"/>
    <w:rPr>
      <w:rFonts w:ascii="Courier New" w:hAnsi="Courier New"/>
    </w:rPr>
  </w:style>
  <w:style w:type="character" w:styleId="HTMLTypewriter">
    <w:name w:val="HTML Typewriter"/>
    <w:basedOn w:val="DefaultParagraphFont"/>
    <w:rsid w:val="00E74C81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E74C81"/>
    <w:rPr>
      <w:i/>
      <w:iCs/>
    </w:rPr>
  </w:style>
  <w:style w:type="character" w:styleId="Hyperlink">
    <w:name w:val="Hyperlink"/>
    <w:basedOn w:val="DefaultParagraphFont"/>
    <w:rsid w:val="00E74C81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74C81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74C8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74C8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74C8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74C8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74C8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74C8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74C8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74C8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74C81"/>
    <w:rPr>
      <w:rFonts w:ascii="Arial" w:hAnsi="Arial" w:cs="Arial"/>
      <w:b/>
      <w:bCs/>
    </w:rPr>
  </w:style>
  <w:style w:type="paragraph" w:styleId="List">
    <w:name w:val="List"/>
    <w:basedOn w:val="Normal"/>
    <w:rsid w:val="00E74C81"/>
    <w:pPr>
      <w:ind w:left="283" w:hanging="283"/>
    </w:pPr>
  </w:style>
  <w:style w:type="paragraph" w:styleId="List2">
    <w:name w:val="List 2"/>
    <w:basedOn w:val="Normal"/>
    <w:rsid w:val="00E74C81"/>
    <w:pPr>
      <w:ind w:left="566" w:hanging="283"/>
    </w:pPr>
  </w:style>
  <w:style w:type="paragraph" w:styleId="List3">
    <w:name w:val="List 3"/>
    <w:basedOn w:val="Normal"/>
    <w:rsid w:val="00E74C81"/>
    <w:pPr>
      <w:ind w:left="849" w:hanging="283"/>
    </w:pPr>
  </w:style>
  <w:style w:type="paragraph" w:styleId="List4">
    <w:name w:val="List 4"/>
    <w:basedOn w:val="Normal"/>
    <w:rsid w:val="00E74C81"/>
    <w:pPr>
      <w:ind w:left="1132" w:hanging="283"/>
    </w:pPr>
  </w:style>
  <w:style w:type="paragraph" w:styleId="List5">
    <w:name w:val="List 5"/>
    <w:basedOn w:val="Normal"/>
    <w:rsid w:val="00E74C81"/>
    <w:pPr>
      <w:ind w:left="1415" w:hanging="283"/>
    </w:pPr>
  </w:style>
  <w:style w:type="paragraph" w:styleId="ListBullet">
    <w:name w:val="List Bullet"/>
    <w:basedOn w:val="Normal"/>
    <w:autoRedefine/>
    <w:rsid w:val="00E74C81"/>
    <w:pPr>
      <w:numPr>
        <w:numId w:val="1"/>
      </w:numPr>
    </w:pPr>
  </w:style>
  <w:style w:type="paragraph" w:styleId="ListBullet2">
    <w:name w:val="List Bullet 2"/>
    <w:basedOn w:val="Normal"/>
    <w:autoRedefine/>
    <w:rsid w:val="00E74C81"/>
    <w:pPr>
      <w:numPr>
        <w:numId w:val="2"/>
      </w:numPr>
    </w:pPr>
  </w:style>
  <w:style w:type="paragraph" w:styleId="ListBullet3">
    <w:name w:val="List Bullet 3"/>
    <w:basedOn w:val="Normal"/>
    <w:autoRedefine/>
    <w:rsid w:val="00E74C81"/>
    <w:pPr>
      <w:numPr>
        <w:numId w:val="3"/>
      </w:numPr>
    </w:pPr>
  </w:style>
  <w:style w:type="paragraph" w:styleId="ListBullet4">
    <w:name w:val="List Bullet 4"/>
    <w:basedOn w:val="Normal"/>
    <w:autoRedefine/>
    <w:rsid w:val="00E74C81"/>
    <w:pPr>
      <w:numPr>
        <w:numId w:val="4"/>
      </w:numPr>
    </w:pPr>
  </w:style>
  <w:style w:type="paragraph" w:styleId="ListBullet5">
    <w:name w:val="List Bullet 5"/>
    <w:basedOn w:val="Normal"/>
    <w:autoRedefine/>
    <w:rsid w:val="00E74C81"/>
    <w:pPr>
      <w:numPr>
        <w:numId w:val="5"/>
      </w:numPr>
    </w:pPr>
  </w:style>
  <w:style w:type="paragraph" w:styleId="ListContinue">
    <w:name w:val="List Continue"/>
    <w:basedOn w:val="Normal"/>
    <w:rsid w:val="00E74C81"/>
    <w:pPr>
      <w:spacing w:after="120"/>
      <w:ind w:left="283"/>
    </w:pPr>
  </w:style>
  <w:style w:type="paragraph" w:styleId="ListContinue2">
    <w:name w:val="List Continue 2"/>
    <w:basedOn w:val="Normal"/>
    <w:rsid w:val="00E74C81"/>
    <w:pPr>
      <w:spacing w:after="120"/>
      <w:ind w:left="566"/>
    </w:pPr>
  </w:style>
  <w:style w:type="paragraph" w:styleId="ListContinue3">
    <w:name w:val="List Continue 3"/>
    <w:basedOn w:val="Normal"/>
    <w:rsid w:val="00E74C81"/>
    <w:pPr>
      <w:spacing w:after="120"/>
      <w:ind w:left="849"/>
    </w:pPr>
  </w:style>
  <w:style w:type="paragraph" w:styleId="ListContinue4">
    <w:name w:val="List Continue 4"/>
    <w:basedOn w:val="Normal"/>
    <w:rsid w:val="00E74C81"/>
    <w:pPr>
      <w:spacing w:after="120"/>
      <w:ind w:left="1132"/>
    </w:pPr>
  </w:style>
  <w:style w:type="paragraph" w:styleId="ListContinue5">
    <w:name w:val="List Continue 5"/>
    <w:basedOn w:val="Normal"/>
    <w:rsid w:val="00E74C81"/>
    <w:pPr>
      <w:spacing w:after="120"/>
      <w:ind w:left="1415"/>
    </w:pPr>
  </w:style>
  <w:style w:type="paragraph" w:styleId="ListNumber">
    <w:name w:val="List Number"/>
    <w:basedOn w:val="Normal"/>
    <w:rsid w:val="00E74C81"/>
    <w:pPr>
      <w:numPr>
        <w:numId w:val="6"/>
      </w:numPr>
    </w:pPr>
  </w:style>
  <w:style w:type="paragraph" w:styleId="ListNumber2">
    <w:name w:val="List Number 2"/>
    <w:basedOn w:val="Normal"/>
    <w:rsid w:val="00E74C81"/>
    <w:pPr>
      <w:numPr>
        <w:numId w:val="7"/>
      </w:numPr>
    </w:pPr>
  </w:style>
  <w:style w:type="paragraph" w:styleId="ListNumber3">
    <w:name w:val="List Number 3"/>
    <w:basedOn w:val="Normal"/>
    <w:rsid w:val="00E74C81"/>
    <w:pPr>
      <w:numPr>
        <w:numId w:val="8"/>
      </w:numPr>
    </w:pPr>
  </w:style>
  <w:style w:type="paragraph" w:styleId="ListNumber4">
    <w:name w:val="List Number 4"/>
    <w:basedOn w:val="Normal"/>
    <w:rsid w:val="00E74C81"/>
    <w:pPr>
      <w:numPr>
        <w:numId w:val="9"/>
      </w:numPr>
    </w:pPr>
  </w:style>
  <w:style w:type="paragraph" w:styleId="ListNumber5">
    <w:name w:val="List Number 5"/>
    <w:basedOn w:val="Normal"/>
    <w:rsid w:val="00E74C81"/>
    <w:pPr>
      <w:numPr>
        <w:numId w:val="10"/>
      </w:numPr>
    </w:pPr>
  </w:style>
  <w:style w:type="paragraph" w:styleId="MessageHeader">
    <w:name w:val="Message Header"/>
    <w:basedOn w:val="Normal"/>
    <w:rsid w:val="00E74C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E74C81"/>
    <w:pPr>
      <w:numPr>
        <w:numId w:val="11"/>
      </w:numPr>
    </w:pPr>
  </w:style>
  <w:style w:type="paragraph" w:styleId="NormalWeb">
    <w:name w:val="Normal (Web)"/>
    <w:basedOn w:val="Normal"/>
    <w:rsid w:val="00E74C81"/>
    <w:rPr>
      <w:szCs w:val="24"/>
    </w:rPr>
  </w:style>
  <w:style w:type="paragraph" w:styleId="NormalIndent">
    <w:name w:val="Normal Indent"/>
    <w:basedOn w:val="Normal"/>
    <w:rsid w:val="00E74C81"/>
    <w:pPr>
      <w:ind w:left="720"/>
    </w:pPr>
  </w:style>
  <w:style w:type="paragraph" w:styleId="NoteHeading">
    <w:name w:val="Note Heading"/>
    <w:basedOn w:val="Normal"/>
    <w:next w:val="Normal"/>
    <w:rsid w:val="00E74C81"/>
  </w:style>
  <w:style w:type="paragraph" w:styleId="PlainText">
    <w:name w:val="Plain Text"/>
    <w:basedOn w:val="Normal"/>
    <w:rsid w:val="00E74C8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E74C81"/>
  </w:style>
  <w:style w:type="paragraph" w:customStyle="1" w:styleId="AmndSectionEg">
    <w:name w:val="Amnd Section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E74C81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E74C81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E74C81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E74C81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E74C81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E74C81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E74C81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E74C81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E74C81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E74C81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E74C81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E74C81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E74C81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E74C81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Accident (Administration of Charges)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2011-05-16T01:37:00Z</cp:lastPrinted>
  <dcterms:created xsi:type="dcterms:W3CDTF">2011-05-26T01:24:00Z</dcterms:created>
  <dcterms:modified xsi:type="dcterms:W3CDTF">2011-05-26T01:24:00Z</dcterms:modified>
  <cp:category>LIS</cp:category>
</cp:coreProperties>
</file>