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3D315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3D315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SEX WORK DECRIMINALISATION BILL 2021</w:t>
      </w:r>
    </w:p>
    <w:p w:rsidR="00712B9B" w:rsidRDefault="003D3150" w:rsidP="003D315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3D315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GRIMLEY)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9D268B" w:rsidRDefault="009D268B" w:rsidP="00DD0303">
      <w:pPr>
        <w:pStyle w:val="ManualNumber"/>
        <w:numPr>
          <w:ilvl w:val="0"/>
          <w:numId w:val="34"/>
        </w:numPr>
        <w:spacing w:before="120" w:after="200"/>
      </w:pPr>
      <w:bookmarkStart w:id="4" w:name="cpStart"/>
      <w:bookmarkStart w:id="5" w:name="_GoBack"/>
      <w:bookmarkEnd w:id="4"/>
      <w:bookmarkEnd w:id="5"/>
      <w:r>
        <w:t xml:space="preserve">Clause 4, line 14, omit </w:t>
      </w:r>
      <w:r w:rsidR="0042409F">
        <w:t>"</w:t>
      </w:r>
      <w:r>
        <w:t>Minister</w:t>
      </w:r>
      <w:r w:rsidR="0042409F">
        <w:t>"</w:t>
      </w:r>
      <w:r>
        <w:t xml:space="preserve"> and insert </w:t>
      </w:r>
      <w:r w:rsidR="0042409F">
        <w:t>"</w:t>
      </w:r>
      <w:r>
        <w:t xml:space="preserve">Victorian Law Reform Commission established under the </w:t>
      </w:r>
      <w:r w:rsidRPr="00DC7F24">
        <w:rPr>
          <w:b/>
        </w:rPr>
        <w:t>Victorian Law Reform Commission Act 2000</w:t>
      </w:r>
      <w:r w:rsidR="0042409F">
        <w:t>"</w:t>
      </w:r>
      <w:r>
        <w:t>.</w:t>
      </w:r>
    </w:p>
    <w:p w:rsidR="009D268B" w:rsidRDefault="009D268B" w:rsidP="00DD0303">
      <w:pPr>
        <w:pStyle w:val="ListParagraph"/>
        <w:numPr>
          <w:ilvl w:val="0"/>
          <w:numId w:val="38"/>
        </w:numPr>
      </w:pPr>
      <w:r>
        <w:t xml:space="preserve">Clause 4, line 22, omit </w:t>
      </w:r>
      <w:r w:rsidR="0042409F">
        <w:t>"</w:t>
      </w:r>
      <w:r>
        <w:t>Minister</w:t>
      </w:r>
      <w:r w:rsidR="0042409F">
        <w:t>"</w:t>
      </w:r>
      <w:r>
        <w:t xml:space="preserve"> and insert </w:t>
      </w:r>
      <w:r w:rsidR="0042409F">
        <w:t>"</w:t>
      </w:r>
      <w:r>
        <w:t>Commission</w:t>
      </w:r>
      <w:r w:rsidR="0042409F">
        <w:t>"</w:t>
      </w:r>
      <w:r>
        <w:t>.</w:t>
      </w:r>
    </w:p>
    <w:p w:rsidR="009D268B" w:rsidRDefault="009D268B" w:rsidP="00DD0303">
      <w:pPr>
        <w:pStyle w:val="ManualNumber"/>
        <w:numPr>
          <w:ilvl w:val="0"/>
          <w:numId w:val="40"/>
        </w:numPr>
        <w:spacing w:before="120" w:after="200"/>
      </w:pPr>
      <w:r>
        <w:t>Clause 4, lines 25 to 27, omit all words and expressions on these lines and insert—</w:t>
      </w:r>
    </w:p>
    <w:p w:rsidR="009D268B" w:rsidRDefault="009D268B" w:rsidP="009D268B">
      <w:pPr>
        <w:pStyle w:val="AmendHeading1"/>
        <w:tabs>
          <w:tab w:val="right" w:pos="1701"/>
        </w:tabs>
        <w:ind w:left="1871" w:hanging="1871"/>
      </w:pPr>
      <w:r>
        <w:tab/>
      </w:r>
      <w:r w:rsidR="0042409F">
        <w:t>"</w:t>
      </w:r>
      <w:r w:rsidRPr="00DC7F24">
        <w:t>(4)</w:t>
      </w:r>
      <w:r>
        <w:tab/>
        <w:t>The Commission must provide a written report to the Minister as soon as practicable after the review is completed.</w:t>
      </w:r>
      <w:r w:rsidR="0042409F">
        <w:t>"</w:t>
      </w:r>
      <w:r>
        <w:t>.</w:t>
      </w:r>
    </w:p>
    <w:p w:rsidR="009D268B" w:rsidRDefault="009D268B" w:rsidP="009D268B">
      <w:pPr>
        <w:pStyle w:val="ManualNumber"/>
      </w:pPr>
      <w:r>
        <w:t>4.</w:t>
      </w:r>
      <w:r>
        <w:tab/>
        <w:t xml:space="preserve">Clause 4, line 30, omit </w:t>
      </w:r>
      <w:r w:rsidR="0042409F">
        <w:t>"</w:t>
      </w:r>
      <w:r>
        <w:t>the review is completed</w:t>
      </w:r>
      <w:r w:rsidR="0042409F">
        <w:t>"</w:t>
      </w:r>
      <w:r>
        <w:t xml:space="preserve"> and insert </w:t>
      </w:r>
      <w:r w:rsidR="0042409F">
        <w:t>"</w:t>
      </w:r>
      <w:r>
        <w:t>receiving the report under subsection (4)</w:t>
      </w:r>
      <w:r w:rsidR="0042409F">
        <w:t>"</w:t>
      </w:r>
      <w:r>
        <w:t>.</w:t>
      </w:r>
    </w:p>
    <w:p w:rsidR="008416AE" w:rsidRDefault="008416AE" w:rsidP="008416AE"/>
    <w:sectPr w:rsidR="008416AE" w:rsidSect="003D3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68B" w:rsidRDefault="009D268B">
      <w:r>
        <w:separator/>
      </w:r>
    </w:p>
  </w:endnote>
  <w:endnote w:type="continuationSeparator" w:id="0">
    <w:p w:rsidR="009D268B" w:rsidRDefault="009D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0A" w:rsidRDefault="0038690A" w:rsidP="003D31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150" w:rsidRDefault="003D3150" w:rsidP="00C542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D268B" w:rsidRPr="003D3150" w:rsidRDefault="003D3150" w:rsidP="003D3150">
    <w:pPr>
      <w:pStyle w:val="Footer"/>
      <w:rPr>
        <w:sz w:val="18"/>
      </w:rPr>
    </w:pPr>
    <w:r w:rsidRPr="003D3150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68B" w:rsidRDefault="009D2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68B" w:rsidRDefault="009D268B">
      <w:r>
        <w:separator/>
      </w:r>
    </w:p>
  </w:footnote>
  <w:footnote w:type="continuationSeparator" w:id="0">
    <w:p w:rsidR="009D268B" w:rsidRDefault="009D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68B" w:rsidRDefault="009D2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68B" w:rsidRPr="003D3150" w:rsidRDefault="003D3150" w:rsidP="003D3150">
    <w:pPr>
      <w:pStyle w:val="Header"/>
      <w:jc w:val="right"/>
    </w:pPr>
    <w:proofErr w:type="spellStart"/>
    <w:r w:rsidRPr="003D3150">
      <w:t>SG24C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0A" w:rsidRPr="003D3150" w:rsidRDefault="003D3150" w:rsidP="003D3150">
    <w:pPr>
      <w:pStyle w:val="Header"/>
      <w:jc w:val="right"/>
    </w:pPr>
    <w:proofErr w:type="spellStart"/>
    <w:r w:rsidRPr="003D3150">
      <w:t>SG24C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48757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5C03643"/>
    <w:multiLevelType w:val="multilevel"/>
    <w:tmpl w:val="590C8C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5F4CA6"/>
    <w:multiLevelType w:val="multilevel"/>
    <w:tmpl w:val="91D8A164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915D82"/>
    <w:multiLevelType w:val="multilevel"/>
    <w:tmpl w:val="6C767E5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1EB16EC"/>
    <w:multiLevelType w:val="multilevel"/>
    <w:tmpl w:val="195E974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1D3D5399"/>
    <w:multiLevelType w:val="multilevel"/>
    <w:tmpl w:val="195E974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273B4482"/>
    <w:multiLevelType w:val="multilevel"/>
    <w:tmpl w:val="BE6E296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AA58E6"/>
    <w:multiLevelType w:val="multilevel"/>
    <w:tmpl w:val="59600D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710F69"/>
    <w:multiLevelType w:val="multilevel"/>
    <w:tmpl w:val="A492230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0E0511"/>
    <w:multiLevelType w:val="multilevel"/>
    <w:tmpl w:val="9376BFA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B6D232E"/>
    <w:multiLevelType w:val="multilevel"/>
    <w:tmpl w:val="26166182"/>
    <w:lvl w:ilvl="0">
      <w:start w:val="1"/>
      <w:numFmt w:val="decimal"/>
      <w:lvlRestart w:val="0"/>
      <w:pStyle w:val="SnglAmendment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B75653C"/>
    <w:multiLevelType w:val="multilevel"/>
    <w:tmpl w:val="862A58D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 w15:restartNumberingAfterBreak="0">
    <w:nsid w:val="2C5C7298"/>
    <w:multiLevelType w:val="multilevel"/>
    <w:tmpl w:val="6C767E5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D235E58"/>
    <w:multiLevelType w:val="multilevel"/>
    <w:tmpl w:val="ECC0159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34490F2D"/>
    <w:multiLevelType w:val="multilevel"/>
    <w:tmpl w:val="9376BFA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BE9279D"/>
    <w:multiLevelType w:val="multilevel"/>
    <w:tmpl w:val="862A58D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4CF33EF3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4D1B40E3"/>
    <w:multiLevelType w:val="multilevel"/>
    <w:tmpl w:val="9F94805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DF329E3"/>
    <w:multiLevelType w:val="multilevel"/>
    <w:tmpl w:val="590C8C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E6F334A"/>
    <w:multiLevelType w:val="multilevel"/>
    <w:tmpl w:val="851A9FD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A96868"/>
    <w:multiLevelType w:val="multilevel"/>
    <w:tmpl w:val="9F94805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7FE6371"/>
    <w:multiLevelType w:val="multilevel"/>
    <w:tmpl w:val="BE6E296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824718"/>
    <w:multiLevelType w:val="multilevel"/>
    <w:tmpl w:val="FB208F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FCA0EDB"/>
    <w:multiLevelType w:val="multilevel"/>
    <w:tmpl w:val="FB208F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1" w15:restartNumberingAfterBreak="0">
    <w:nsid w:val="79087203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9"/>
  </w:num>
  <w:num w:numId="5">
    <w:abstractNumId w:val="21"/>
  </w:num>
  <w:num w:numId="6">
    <w:abstractNumId w:val="6"/>
  </w:num>
  <w:num w:numId="7">
    <w:abstractNumId w:val="39"/>
  </w:num>
  <w:num w:numId="8">
    <w:abstractNumId w:val="31"/>
  </w:num>
  <w:num w:numId="9">
    <w:abstractNumId w:val="11"/>
  </w:num>
  <w:num w:numId="10">
    <w:abstractNumId w:val="26"/>
  </w:num>
  <w:num w:numId="11">
    <w:abstractNumId w:val="22"/>
  </w:num>
  <w:num w:numId="12">
    <w:abstractNumId w:val="1"/>
  </w:num>
  <w:num w:numId="13">
    <w:abstractNumId w:val="40"/>
  </w:num>
  <w:num w:numId="14">
    <w:abstractNumId w:val="35"/>
  </w:num>
  <w:num w:numId="15">
    <w:abstractNumId w:val="32"/>
  </w:num>
  <w:num w:numId="16">
    <w:abstractNumId w:val="38"/>
  </w:num>
  <w:num w:numId="17">
    <w:abstractNumId w:val="25"/>
  </w:num>
  <w:num w:numId="18">
    <w:abstractNumId w:val="42"/>
  </w:num>
  <w:num w:numId="19">
    <w:abstractNumId w:val="16"/>
  </w:num>
  <w:num w:numId="20">
    <w:abstractNumId w:val="37"/>
  </w:num>
  <w:num w:numId="21">
    <w:abstractNumId w:val="17"/>
  </w:num>
  <w:num w:numId="22">
    <w:abstractNumId w:val="4"/>
  </w:num>
  <w:num w:numId="23">
    <w:abstractNumId w:val="30"/>
  </w:num>
  <w:num w:numId="24">
    <w:abstractNumId w:val="13"/>
  </w:num>
  <w:num w:numId="25">
    <w:abstractNumId w:val="24"/>
  </w:num>
  <w:num w:numId="26">
    <w:abstractNumId w:val="36"/>
  </w:num>
  <w:num w:numId="27">
    <w:abstractNumId w:val="20"/>
  </w:num>
  <w:num w:numId="28">
    <w:abstractNumId w:val="14"/>
  </w:num>
  <w:num w:numId="29">
    <w:abstractNumId w:val="10"/>
  </w:num>
  <w:num w:numId="30">
    <w:abstractNumId w:val="8"/>
  </w:num>
  <w:num w:numId="31">
    <w:abstractNumId w:val="23"/>
  </w:num>
  <w:num w:numId="32">
    <w:abstractNumId w:val="15"/>
  </w:num>
  <w:num w:numId="33">
    <w:abstractNumId w:val="3"/>
  </w:num>
  <w:num w:numId="34">
    <w:abstractNumId w:val="29"/>
  </w:num>
  <w:num w:numId="35">
    <w:abstractNumId w:val="33"/>
  </w:num>
  <w:num w:numId="36">
    <w:abstractNumId w:val="28"/>
  </w:num>
  <w:num w:numId="37">
    <w:abstractNumId w:val="12"/>
  </w:num>
  <w:num w:numId="38">
    <w:abstractNumId w:val="34"/>
  </w:num>
  <w:num w:numId="39">
    <w:abstractNumId w:val="1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79"/>
    <w:docVar w:name="vActTitle" w:val="Sex Work Decriminalisation Bill 2021"/>
    <w:docVar w:name="vBillNo" w:val="279"/>
    <w:docVar w:name="vBillTitle" w:val="Sex Work Decriminalisation Bill 2021"/>
    <w:docVar w:name="vDocumentType" w:val=".HOUSEAMEND"/>
    <w:docVar w:name="vDraftNo" w:val="0"/>
    <w:docVar w:name="vDraftVers" w:val="2"/>
    <w:docVar w:name="vDraftVersion" w:val="22295 - SG24C - Derryn Hinchs Justice (Mr GRIMLEY) House Print"/>
    <w:docVar w:name="VersionNo" w:val="2"/>
    <w:docVar w:name="vFileName" w:val="22295 - SG24C - Derryn Hinch's Justice (Mr GRIMLEY) House Print"/>
    <w:docVar w:name="vFinalisePrevVer" w:val="True"/>
    <w:docVar w:name="vGovNonGov" w:val="4"/>
    <w:docVar w:name="vHouseType" w:val="2"/>
    <w:docVar w:name="vILDNum" w:val="22295"/>
    <w:docVar w:name="vIsBrandNewVersion" w:val="No"/>
    <w:docVar w:name="vIsNewDocument" w:val="False"/>
    <w:docVar w:name="vLegCommission" w:val="0"/>
    <w:docVar w:name="vMinisterID" w:val="299"/>
    <w:docVar w:name="vMinisterName" w:val="Grimley, Stuart, Mr"/>
    <w:docVar w:name="vMinisterNameIndex" w:val="43"/>
    <w:docVar w:name="vParliament" w:val="59"/>
    <w:docVar w:name="vPartyID" w:val="13"/>
    <w:docVar w:name="vPartyName" w:val="Derryn Hinch's Justice"/>
    <w:docVar w:name="vPrevDraftNo" w:val="0"/>
    <w:docVar w:name="vPrevDraftVers" w:val="2"/>
    <w:docVar w:name="vPrevFileName" w:val="22295 - SG24C - Derryn Hinch's Justice (Mr GRIMLEY) House Print"/>
    <w:docVar w:name="vPrevMinisterID" w:val="299"/>
    <w:docVar w:name="vPrnOnSepLine" w:val="False"/>
    <w:docVar w:name="vSeqNum" w:val="SG24C"/>
    <w:docVar w:name="vSession" w:val="1"/>
    <w:docVar w:name="vTRIMFileName" w:val="22295 - SG24C - Derryn Hinchs Justice (Mr GRIMLEY) House Print"/>
    <w:docVar w:name="vTRIMRecordNumber" w:val="D22/1971[v3]"/>
    <w:docVar w:name="vTxtAfterIndex" w:val="-1"/>
    <w:docVar w:name="vTxtBefore" w:val="Amendments to be proposed in Committee by"/>
    <w:docVar w:name="vTxtBeforeIndex" w:val="3"/>
    <w:docVar w:name="vVersionDate" w:val="7/2/2022"/>
    <w:docVar w:name="vYear" w:val="2022"/>
  </w:docVars>
  <w:rsids>
    <w:rsidRoot w:val="009D268B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3150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409F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268B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2C2E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0303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69BC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01D51B7-3434-45F3-8C0A-40A4B8A8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315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D315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D315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D315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D315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D315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D315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D315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D315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D315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3D315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D3150"/>
  </w:style>
  <w:style w:type="paragraph" w:customStyle="1" w:styleId="AmendBody1">
    <w:name w:val="Amend. Body 1"/>
    <w:basedOn w:val="Normal-Draft"/>
    <w:next w:val="Normal"/>
    <w:rsid w:val="003D3150"/>
    <w:pPr>
      <w:ind w:left="1871"/>
    </w:pPr>
  </w:style>
  <w:style w:type="paragraph" w:customStyle="1" w:styleId="Normal-Draft">
    <w:name w:val="Normal - Draft"/>
    <w:rsid w:val="003D31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D3150"/>
    <w:pPr>
      <w:ind w:left="2381"/>
    </w:pPr>
  </w:style>
  <w:style w:type="paragraph" w:customStyle="1" w:styleId="AmendBody3">
    <w:name w:val="Amend. Body 3"/>
    <w:basedOn w:val="Normal-Draft"/>
    <w:next w:val="Normal"/>
    <w:rsid w:val="003D3150"/>
    <w:pPr>
      <w:ind w:left="2892"/>
    </w:pPr>
  </w:style>
  <w:style w:type="paragraph" w:customStyle="1" w:styleId="AmendBody4">
    <w:name w:val="Amend. Body 4"/>
    <w:basedOn w:val="Normal-Draft"/>
    <w:next w:val="Normal"/>
    <w:rsid w:val="003D3150"/>
    <w:pPr>
      <w:ind w:left="3402"/>
    </w:pPr>
  </w:style>
  <w:style w:type="paragraph" w:styleId="Header">
    <w:name w:val="header"/>
    <w:basedOn w:val="Normal"/>
    <w:rsid w:val="003D31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315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D315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D315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D315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D315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D315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D315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D315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D315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D3150"/>
    <w:pPr>
      <w:suppressLineNumbers w:val="0"/>
    </w:pPr>
  </w:style>
  <w:style w:type="paragraph" w:customStyle="1" w:styleId="BodyParagraph">
    <w:name w:val="Body Paragraph"/>
    <w:next w:val="Normal"/>
    <w:rsid w:val="003D315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D315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D315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D315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D315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D31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D315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D315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D3150"/>
    <w:rPr>
      <w:caps w:val="0"/>
    </w:rPr>
  </w:style>
  <w:style w:type="paragraph" w:customStyle="1" w:styleId="Normal-Schedule">
    <w:name w:val="Normal - Schedule"/>
    <w:rsid w:val="003D315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D315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D315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D315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D31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D315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D3150"/>
  </w:style>
  <w:style w:type="paragraph" w:customStyle="1" w:styleId="Penalty">
    <w:name w:val="Penalty"/>
    <w:next w:val="Normal"/>
    <w:rsid w:val="003D315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D315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D315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D315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D315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D315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D315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D315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D315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D315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D315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D315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D315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D3150"/>
    <w:pPr>
      <w:suppressLineNumbers w:val="0"/>
    </w:pPr>
  </w:style>
  <w:style w:type="paragraph" w:customStyle="1" w:styleId="AutoNumber">
    <w:name w:val="Auto Number"/>
    <w:rsid w:val="003D315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D315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D3150"/>
    <w:rPr>
      <w:vertAlign w:val="superscript"/>
    </w:rPr>
  </w:style>
  <w:style w:type="paragraph" w:styleId="EndnoteText">
    <w:name w:val="endnote text"/>
    <w:basedOn w:val="Normal"/>
    <w:semiHidden/>
    <w:rsid w:val="003D315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D315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D315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D315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D315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D3150"/>
    <w:pPr>
      <w:spacing w:after="120"/>
      <w:jc w:val="center"/>
    </w:pPr>
  </w:style>
  <w:style w:type="paragraph" w:styleId="MacroText">
    <w:name w:val="macro"/>
    <w:semiHidden/>
    <w:rsid w:val="003D31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D31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D31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D31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D31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D31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D315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D31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D31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D31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D31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D315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D315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D315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D315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D315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D315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D3150"/>
    <w:pPr>
      <w:suppressLineNumbers w:val="0"/>
    </w:pPr>
  </w:style>
  <w:style w:type="paragraph" w:customStyle="1" w:styleId="DraftHeading3">
    <w:name w:val="Draft Heading 3"/>
    <w:basedOn w:val="Normal"/>
    <w:next w:val="Normal"/>
    <w:rsid w:val="003D3150"/>
    <w:pPr>
      <w:suppressLineNumbers w:val="0"/>
    </w:pPr>
  </w:style>
  <w:style w:type="paragraph" w:customStyle="1" w:styleId="DraftHeading4">
    <w:name w:val="Draft Heading 4"/>
    <w:basedOn w:val="Normal"/>
    <w:next w:val="Normal"/>
    <w:rsid w:val="003D3150"/>
    <w:pPr>
      <w:suppressLineNumbers w:val="0"/>
    </w:pPr>
  </w:style>
  <w:style w:type="paragraph" w:customStyle="1" w:styleId="DraftHeading5">
    <w:name w:val="Draft Heading 5"/>
    <w:basedOn w:val="Normal"/>
    <w:next w:val="Normal"/>
    <w:rsid w:val="003D315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D315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D315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D315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D315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D315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D31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D31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D31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D31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D31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D315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D315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D31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D31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D31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D315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D315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D315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D31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D31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D31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D315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D315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D315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D315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D315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D315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D315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D315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D315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D315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9D268B"/>
    <w:pPr>
      <w:numPr>
        <w:numId w:val="19"/>
      </w:numPr>
      <w:tabs>
        <w:tab w:val="clear" w:pos="850"/>
      </w:tabs>
      <w:spacing w:before="240"/>
      <w:ind w:firstLine="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268B"/>
    <w:rPr>
      <w:sz w:val="24"/>
      <w:lang w:eastAsia="en-US"/>
    </w:rPr>
  </w:style>
  <w:style w:type="character" w:customStyle="1" w:styleId="SnglAmendmentChar">
    <w:name w:val="SnglAmendment Char"/>
    <w:basedOn w:val="ListParagraphChar"/>
    <w:link w:val="SnglAmendment"/>
    <w:rsid w:val="009D268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4</TotalTime>
  <Pages>1</Pages>
  <Words>103</Words>
  <Characters>537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 Work Decriminalisation Bill 2021</vt:lpstr>
    </vt:vector>
  </TitlesOfParts>
  <Manager>Information Systems</Manager>
  <Company>OCPC-VIC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 Work Decriminalisation Bill 2021</dc:title>
  <dc:subject>OCPC Word Template</dc:subject>
  <dc:creator>Michelle Jennings</dc:creator>
  <cp:keywords>Formats, House Amendments</cp:keywords>
  <dc:description>28/08/2020 (PROD)</dc:description>
  <cp:lastModifiedBy>Michelle Jennings</cp:lastModifiedBy>
  <cp:revision>9</cp:revision>
  <cp:lastPrinted>2000-09-15T02:11:00Z</cp:lastPrinted>
  <dcterms:created xsi:type="dcterms:W3CDTF">2022-02-06T22:35:00Z</dcterms:created>
  <dcterms:modified xsi:type="dcterms:W3CDTF">2022-02-07T03:05:00Z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442074</vt:i4>
  </property>
  <property fmtid="{D5CDD505-2E9C-101B-9397-08002B2CF9AE}" pid="3" name="DocSubFolderNumber">
    <vt:lpwstr>S20/3595</vt:lpwstr>
  </property>
</Properties>
</file>