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270D8" w14:textId="0DA3CEFA" w:rsidR="00712B9B" w:rsidRDefault="00A97E5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E1FCBC3" w14:textId="478A9AE6" w:rsidR="00712B9B" w:rsidRDefault="00A97E5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HUMAN TISSUE AMENDMENT BILL 2020</w:t>
      </w:r>
    </w:p>
    <w:p w14:paraId="74D8C1A4" w14:textId="11615C48" w:rsidR="00712B9B" w:rsidRDefault="00A97E56" w:rsidP="00A97E5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A89AD8F" w14:textId="67448672" w:rsidR="00712B9B" w:rsidRDefault="00A97E5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to be proposed in Committee by Mr </w:t>
      </w:r>
      <w:proofErr w:type="spellStart"/>
      <w:r>
        <w:rPr>
          <w:u w:val="single"/>
        </w:rPr>
        <w:t>LIMBRICK</w:t>
      </w:r>
      <w:proofErr w:type="spellEnd"/>
      <w:r>
        <w:rPr>
          <w:u w:val="single"/>
        </w:rPr>
        <w:t>)</w:t>
      </w:r>
    </w:p>
    <w:bookmarkEnd w:id="3"/>
    <w:p w14:paraId="4ED41FE3" w14:textId="77777777" w:rsidR="00712B9B" w:rsidRDefault="00712B9B">
      <w:pPr>
        <w:tabs>
          <w:tab w:val="left" w:pos="3912"/>
          <w:tab w:val="left" w:pos="4423"/>
        </w:tabs>
      </w:pPr>
    </w:p>
    <w:p w14:paraId="3AD8389B" w14:textId="77777777" w:rsidR="00DC4C3F" w:rsidRPr="00DC4C3F" w:rsidRDefault="00DC4C3F" w:rsidP="00DC4C3F">
      <w:pPr>
        <w:pStyle w:val="AmendHeading1s"/>
        <w:numPr>
          <w:ilvl w:val="0"/>
          <w:numId w:val="21"/>
        </w:numPr>
        <w:spacing w:after="200"/>
        <w:rPr>
          <w:b w:val="0"/>
        </w:rPr>
      </w:pPr>
      <w:bookmarkStart w:id="4" w:name="cpStart"/>
      <w:bookmarkStart w:id="5" w:name="_GoBack"/>
      <w:bookmarkEnd w:id="4"/>
      <w:bookmarkEnd w:id="5"/>
      <w:r w:rsidRPr="00103E24">
        <w:rPr>
          <w:b w:val="0"/>
        </w:rPr>
        <w:t xml:space="preserve">Clause </w:t>
      </w:r>
      <w:r>
        <w:rPr>
          <w:b w:val="0"/>
        </w:rPr>
        <w:t>5</w:t>
      </w:r>
      <w:r w:rsidRPr="00103E24">
        <w:rPr>
          <w:b w:val="0"/>
        </w:rPr>
        <w:t xml:space="preserve">, page </w:t>
      </w:r>
      <w:r>
        <w:rPr>
          <w:b w:val="0"/>
        </w:rPr>
        <w:t>3</w:t>
      </w:r>
      <w:r w:rsidRPr="00103E24">
        <w:rPr>
          <w:b w:val="0"/>
        </w:rPr>
        <w:t>, line</w:t>
      </w:r>
      <w:r>
        <w:rPr>
          <w:b w:val="0"/>
        </w:rPr>
        <w:t>s</w:t>
      </w:r>
      <w:r w:rsidRPr="00103E24">
        <w:rPr>
          <w:b w:val="0"/>
        </w:rPr>
        <w:t xml:space="preserve"> 1</w:t>
      </w:r>
      <w:r>
        <w:rPr>
          <w:b w:val="0"/>
        </w:rPr>
        <w:t xml:space="preserve">4 and 15, omit </w:t>
      </w:r>
      <w:r w:rsidRPr="00DC4C3F">
        <w:rPr>
          <w:b w:val="0"/>
          <w:sz w:val="23"/>
          <w:szCs w:val="23"/>
        </w:rPr>
        <w:t>"</w:t>
      </w:r>
      <w:r>
        <w:rPr>
          <w:b w:val="0"/>
          <w:sz w:val="23"/>
          <w:szCs w:val="23"/>
        </w:rPr>
        <w:t xml:space="preserve">, </w:t>
      </w:r>
      <w:r w:rsidRPr="00DC4C3F">
        <w:rPr>
          <w:b w:val="0"/>
          <w:sz w:val="23"/>
          <w:szCs w:val="23"/>
        </w:rPr>
        <w:t xml:space="preserve">unless the circumstances set out in section </w:t>
      </w:r>
      <w:proofErr w:type="spellStart"/>
      <w:r w:rsidRPr="00DC4C3F">
        <w:rPr>
          <w:b w:val="0"/>
          <w:sz w:val="23"/>
          <w:szCs w:val="23"/>
        </w:rPr>
        <w:t>24E</w:t>
      </w:r>
      <w:proofErr w:type="spellEnd"/>
      <w:r w:rsidRPr="00DC4C3F">
        <w:rPr>
          <w:b w:val="0"/>
          <w:sz w:val="23"/>
          <w:szCs w:val="23"/>
        </w:rPr>
        <w:t xml:space="preserve"> apply</w:t>
      </w:r>
      <w:r>
        <w:rPr>
          <w:b w:val="0"/>
          <w:sz w:val="23"/>
          <w:szCs w:val="23"/>
        </w:rPr>
        <w:t>"</w:t>
      </w:r>
      <w:r w:rsidRPr="00DC4C3F">
        <w:rPr>
          <w:b w:val="0"/>
        </w:rPr>
        <w:t>.</w:t>
      </w:r>
    </w:p>
    <w:p w14:paraId="140076CA" w14:textId="77777777" w:rsidR="006C0D75" w:rsidRDefault="00DC4C3F" w:rsidP="006C0D75">
      <w:pPr>
        <w:pStyle w:val="AmendHeading1s"/>
        <w:numPr>
          <w:ilvl w:val="0"/>
          <w:numId w:val="21"/>
        </w:numPr>
        <w:spacing w:after="200"/>
        <w:rPr>
          <w:b w:val="0"/>
        </w:rPr>
      </w:pPr>
      <w:r w:rsidRPr="00103E24">
        <w:rPr>
          <w:b w:val="0"/>
        </w:rPr>
        <w:t xml:space="preserve">Clause </w:t>
      </w:r>
      <w:r>
        <w:rPr>
          <w:b w:val="0"/>
        </w:rPr>
        <w:t>5</w:t>
      </w:r>
      <w:r w:rsidRPr="00103E24">
        <w:rPr>
          <w:b w:val="0"/>
        </w:rPr>
        <w:t xml:space="preserve">, page </w:t>
      </w:r>
      <w:r>
        <w:rPr>
          <w:b w:val="0"/>
        </w:rPr>
        <w:t>4</w:t>
      </w:r>
      <w:r w:rsidRPr="00103E24">
        <w:rPr>
          <w:b w:val="0"/>
        </w:rPr>
        <w:t>, line</w:t>
      </w:r>
      <w:r>
        <w:rPr>
          <w:b w:val="0"/>
        </w:rPr>
        <w:t>s</w:t>
      </w:r>
      <w:r w:rsidRPr="00103E24">
        <w:rPr>
          <w:b w:val="0"/>
        </w:rPr>
        <w:t xml:space="preserve"> 1</w:t>
      </w:r>
      <w:r>
        <w:rPr>
          <w:b w:val="0"/>
        </w:rPr>
        <w:t>6</w:t>
      </w:r>
      <w:r w:rsidRPr="00103E24">
        <w:rPr>
          <w:b w:val="0"/>
        </w:rPr>
        <w:t xml:space="preserve"> to </w:t>
      </w:r>
      <w:r>
        <w:rPr>
          <w:b w:val="0"/>
        </w:rPr>
        <w:t xml:space="preserve">36, omit </w:t>
      </w:r>
      <w:r w:rsidRPr="00103E24">
        <w:rPr>
          <w:b w:val="0"/>
        </w:rPr>
        <w:t>all words and expressions on these lines</w:t>
      </w:r>
      <w:r>
        <w:rPr>
          <w:b w:val="0"/>
        </w:rPr>
        <w:t>.</w:t>
      </w:r>
    </w:p>
    <w:p w14:paraId="70D9ED1C" w14:textId="77777777" w:rsidR="008416AE" w:rsidRPr="006C0D75" w:rsidRDefault="00DC4C3F" w:rsidP="006C0D75">
      <w:pPr>
        <w:pStyle w:val="AmendHeading1s"/>
        <w:numPr>
          <w:ilvl w:val="0"/>
          <w:numId w:val="21"/>
        </w:numPr>
        <w:spacing w:after="200"/>
        <w:rPr>
          <w:b w:val="0"/>
        </w:rPr>
      </w:pPr>
      <w:r w:rsidRPr="006C0D75">
        <w:rPr>
          <w:b w:val="0"/>
        </w:rPr>
        <w:t>Clause 5, page 5, lines 4 and 5, omit ",</w:t>
      </w:r>
      <w:r w:rsidR="006C0D75" w:rsidRPr="006C0D75">
        <w:rPr>
          <w:b w:val="0"/>
        </w:rPr>
        <w:t xml:space="preserve"> or</w:t>
      </w:r>
      <w:r w:rsidRPr="006C0D75">
        <w:rPr>
          <w:b w:val="0"/>
        </w:rPr>
        <w:t xml:space="preserve"> </w:t>
      </w:r>
      <w:r w:rsidRPr="006C0D75">
        <w:rPr>
          <w:b w:val="0"/>
          <w:szCs w:val="24"/>
        </w:rPr>
        <w:t>in the circumstances set out in sectio</w:t>
      </w:r>
      <w:r w:rsidR="006C0D75" w:rsidRPr="006C0D75">
        <w:rPr>
          <w:b w:val="0"/>
          <w:szCs w:val="24"/>
        </w:rPr>
        <w:t xml:space="preserve">n </w:t>
      </w:r>
      <w:proofErr w:type="spellStart"/>
      <w:r w:rsidRPr="006C0D75">
        <w:rPr>
          <w:b w:val="0"/>
          <w:szCs w:val="24"/>
        </w:rPr>
        <w:t>24E</w:t>
      </w:r>
      <w:proofErr w:type="spellEnd"/>
      <w:r w:rsidRPr="006C0D75">
        <w:rPr>
          <w:b w:val="0"/>
          <w:szCs w:val="24"/>
        </w:rPr>
        <w:t>,".</w:t>
      </w:r>
    </w:p>
    <w:sectPr w:rsidR="008416AE" w:rsidRPr="006C0D75" w:rsidSect="00A97E56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CE656" w14:textId="77777777" w:rsidR="00DC4C3F" w:rsidRDefault="00DC4C3F">
      <w:r>
        <w:separator/>
      </w:r>
    </w:p>
  </w:endnote>
  <w:endnote w:type="continuationSeparator" w:id="0">
    <w:p w14:paraId="5CC33FCC" w14:textId="77777777" w:rsidR="00DC4C3F" w:rsidRDefault="00DC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B729E" w14:textId="77777777" w:rsidR="0038690A" w:rsidRDefault="0038690A" w:rsidP="00A97E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D8D0A4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0FFA6" w14:textId="71F6E4EE" w:rsidR="00A97E56" w:rsidRDefault="00A97E56" w:rsidP="00C311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57F3175" w14:textId="231FCDC9" w:rsidR="00DC4C3F" w:rsidRPr="00A97E56" w:rsidRDefault="00A97E56" w:rsidP="00A97E56">
    <w:pPr>
      <w:pStyle w:val="Footer"/>
      <w:rPr>
        <w:sz w:val="18"/>
      </w:rPr>
    </w:pPr>
    <w:r w:rsidRPr="00A97E56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7A46D" w14:textId="77777777" w:rsidR="00DC4C3F" w:rsidRDefault="00DC4C3F">
      <w:r>
        <w:separator/>
      </w:r>
    </w:p>
  </w:footnote>
  <w:footnote w:type="continuationSeparator" w:id="0">
    <w:p w14:paraId="3DB55ACE" w14:textId="77777777" w:rsidR="00DC4C3F" w:rsidRDefault="00DC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7057B" w14:textId="48F652DE" w:rsidR="00DC4C3F" w:rsidRPr="00A97E56" w:rsidRDefault="00A97E56" w:rsidP="00A97E56">
    <w:pPr>
      <w:pStyle w:val="Header"/>
      <w:jc w:val="right"/>
    </w:pPr>
    <w:proofErr w:type="spellStart"/>
    <w:r w:rsidRPr="00A97E56">
      <w:t>DL25C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B662" w14:textId="2D48D86E" w:rsidR="0038690A" w:rsidRPr="00A97E56" w:rsidRDefault="00A97E56" w:rsidP="00A97E56">
    <w:pPr>
      <w:pStyle w:val="Header"/>
      <w:jc w:val="right"/>
    </w:pPr>
    <w:proofErr w:type="spellStart"/>
    <w:r w:rsidRPr="00A97E56">
      <w:t>DL25C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2745028"/>
    <w:multiLevelType w:val="multilevel"/>
    <w:tmpl w:val="97FE80E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5149F"/>
    <w:multiLevelType w:val="multilevel"/>
    <w:tmpl w:val="CB5622B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785766"/>
    <w:multiLevelType w:val="multilevel"/>
    <w:tmpl w:val="35149FC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2ECB5772"/>
    <w:multiLevelType w:val="multilevel"/>
    <w:tmpl w:val="0E1CC712"/>
    <w:lvl w:ilvl="0">
      <w:start w:val="3"/>
      <w:numFmt w:val="decimal"/>
      <w:lvlRestart w:val="0"/>
      <w:pStyle w:val="SnglAmendment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1B29F7"/>
    <w:multiLevelType w:val="multilevel"/>
    <w:tmpl w:val="D9E6007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4D9A621E"/>
    <w:multiLevelType w:val="multilevel"/>
    <w:tmpl w:val="97FE80E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757E3106"/>
    <w:multiLevelType w:val="multilevel"/>
    <w:tmpl w:val="18389C2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21"/>
  </w:num>
  <w:num w:numId="8">
    <w:abstractNumId w:val="17"/>
  </w:num>
  <w:num w:numId="9">
    <w:abstractNumId w:val="8"/>
  </w:num>
  <w:num w:numId="10">
    <w:abstractNumId w:val="15"/>
  </w:num>
  <w:num w:numId="11">
    <w:abstractNumId w:val="12"/>
  </w:num>
  <w:num w:numId="12">
    <w:abstractNumId w:val="1"/>
  </w:num>
  <w:num w:numId="13">
    <w:abstractNumId w:val="22"/>
  </w:num>
  <w:num w:numId="14">
    <w:abstractNumId w:val="19"/>
  </w:num>
  <w:num w:numId="15">
    <w:abstractNumId w:val="18"/>
  </w:num>
  <w:num w:numId="16">
    <w:abstractNumId w:val="20"/>
  </w:num>
  <w:num w:numId="17">
    <w:abstractNumId w:val="13"/>
  </w:num>
  <w:num w:numId="18">
    <w:abstractNumId w:val="24"/>
  </w:num>
  <w:num w:numId="19">
    <w:abstractNumId w:val="16"/>
  </w:num>
  <w:num w:numId="20">
    <w:abstractNumId w:val="2"/>
  </w:num>
  <w:num w:numId="21">
    <w:abstractNumId w:val="5"/>
  </w:num>
  <w:num w:numId="22">
    <w:abstractNumId w:val="6"/>
  </w:num>
  <w:num w:numId="23">
    <w:abstractNumId w:val="11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146"/>
    <w:docVar w:name="vActTitle" w:val="Human Tissue Amendment Bill 2020"/>
    <w:docVar w:name="vBillNo" w:val="146"/>
    <w:docVar w:name="vBillTitle" w:val="Human Tissue Amendment Bill 2020"/>
    <w:docVar w:name="vDocumentType" w:val=".HOUSEAMEND"/>
    <w:docVar w:name="vDraftNo" w:val="0"/>
    <w:docVar w:name="vDraftVers" w:val="2"/>
    <w:docVar w:name="vDraftVersion" w:val="21900 - DL25C - Liberal Democrats (Mr LIMBRICK) House Print"/>
    <w:docVar w:name="VersionNo" w:val="2"/>
    <w:docVar w:name="vFileName" w:val="591146LDDLC.H"/>
    <w:docVar w:name="vFileVersion" w:val="C"/>
    <w:docVar w:name="vFinalisePrevVer" w:val="True"/>
    <w:docVar w:name="vGovNonGov" w:val="8"/>
    <w:docVar w:name="vHouseType" w:val="0"/>
    <w:docVar w:name="vILDNum" w:val="21900"/>
    <w:docVar w:name="vIsBrandNewVersion" w:val="No"/>
    <w:docVar w:name="vIsNewDocument" w:val="False"/>
    <w:docVar w:name="vLegCommission" w:val="0"/>
    <w:docVar w:name="vMinisterID" w:val="306"/>
    <w:docVar w:name="vMinisterName" w:val="Limbrick, David, Mr"/>
    <w:docVar w:name="vMinisterNameIndex" w:val="62"/>
    <w:docVar w:name="vParliament" w:val="59"/>
    <w:docVar w:name="vPartyID" w:val="11"/>
    <w:docVar w:name="vPartyName" w:val="Liberal Democrats"/>
    <w:docVar w:name="vPrevDraftNo" w:val="0"/>
    <w:docVar w:name="vPrevDraftVers" w:val="2"/>
    <w:docVar w:name="vPrevFileName" w:val="591146LDDLC.H"/>
    <w:docVar w:name="vPrevMinisterID" w:val="306"/>
    <w:docVar w:name="vPrnOnSepLine" w:val="False"/>
    <w:docVar w:name="vSavedToLocal" w:val="No"/>
    <w:docVar w:name="vSeqNum" w:val="DL25C"/>
    <w:docVar w:name="vSession" w:val="1"/>
    <w:docVar w:name="vTRIMFileName" w:val="21900 - DL25C - Liberal Democrats (Mr LIMBRICK) House Print"/>
    <w:docVar w:name="vTRIMRecordNumber" w:val="D20/32127[v2]"/>
    <w:docVar w:name="vTxtAfterIndex" w:val="-1"/>
    <w:docVar w:name="vTxtBefore" w:val="Amendments to be proposed in Committee by"/>
    <w:docVar w:name="vTxtBeforeIndex" w:val="3"/>
    <w:docVar w:name="vVersionDate" w:val="24/11/2020"/>
    <w:docVar w:name="vYear" w:val="2020"/>
  </w:docVars>
  <w:rsids>
    <w:rsidRoot w:val="00DC4C3F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1CE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0D75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44A6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97E56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33B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C3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7348705"/>
  <w15:docId w15:val="{D2C59F7A-9946-4D66-A67E-66DBC5A9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7E5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97E5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97E5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97E5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97E5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97E5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97E5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97E5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97E5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97E5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A97E5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97E56"/>
  </w:style>
  <w:style w:type="paragraph" w:customStyle="1" w:styleId="AmendBody1">
    <w:name w:val="Amend. Body 1"/>
    <w:basedOn w:val="Normal-Draft"/>
    <w:next w:val="Normal"/>
    <w:rsid w:val="00A97E56"/>
    <w:pPr>
      <w:ind w:left="1871"/>
    </w:pPr>
  </w:style>
  <w:style w:type="paragraph" w:customStyle="1" w:styleId="Normal-Draft">
    <w:name w:val="Normal - Draft"/>
    <w:rsid w:val="00A97E5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97E56"/>
    <w:pPr>
      <w:ind w:left="2381"/>
    </w:pPr>
  </w:style>
  <w:style w:type="paragraph" w:customStyle="1" w:styleId="AmendBody3">
    <w:name w:val="Amend. Body 3"/>
    <w:basedOn w:val="Normal-Draft"/>
    <w:next w:val="Normal"/>
    <w:rsid w:val="00A97E56"/>
    <w:pPr>
      <w:ind w:left="2892"/>
    </w:pPr>
  </w:style>
  <w:style w:type="paragraph" w:customStyle="1" w:styleId="AmendBody4">
    <w:name w:val="Amend. Body 4"/>
    <w:basedOn w:val="Normal-Draft"/>
    <w:next w:val="Normal"/>
    <w:rsid w:val="00A97E56"/>
    <w:pPr>
      <w:ind w:left="3402"/>
    </w:pPr>
  </w:style>
  <w:style w:type="paragraph" w:styleId="Header">
    <w:name w:val="header"/>
    <w:basedOn w:val="Normal"/>
    <w:rsid w:val="00A97E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E5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97E5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97E5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97E5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97E5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97E5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97E5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97E5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97E5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97E56"/>
    <w:pPr>
      <w:suppressLineNumbers w:val="0"/>
    </w:pPr>
  </w:style>
  <w:style w:type="paragraph" w:customStyle="1" w:styleId="BodyParagraph">
    <w:name w:val="Body Paragraph"/>
    <w:next w:val="Normal"/>
    <w:rsid w:val="00A97E5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97E5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97E5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97E5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97E5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97E5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97E5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97E5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97E56"/>
    <w:rPr>
      <w:caps w:val="0"/>
    </w:rPr>
  </w:style>
  <w:style w:type="paragraph" w:customStyle="1" w:styleId="Normal-Schedule">
    <w:name w:val="Normal - Schedule"/>
    <w:rsid w:val="00A97E5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97E5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97E5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97E5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97E5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97E5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97E56"/>
  </w:style>
  <w:style w:type="paragraph" w:customStyle="1" w:styleId="Penalty">
    <w:name w:val="Penalty"/>
    <w:next w:val="Normal"/>
    <w:rsid w:val="00A97E5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97E5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97E5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97E5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97E5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97E5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97E5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97E5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97E5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97E5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97E5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97E5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97E5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97E56"/>
    <w:pPr>
      <w:suppressLineNumbers w:val="0"/>
    </w:pPr>
  </w:style>
  <w:style w:type="paragraph" w:customStyle="1" w:styleId="AutoNumber">
    <w:name w:val="Auto Number"/>
    <w:rsid w:val="00A97E5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97E5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97E56"/>
    <w:rPr>
      <w:vertAlign w:val="superscript"/>
    </w:rPr>
  </w:style>
  <w:style w:type="paragraph" w:styleId="EndnoteText">
    <w:name w:val="endnote text"/>
    <w:basedOn w:val="Normal"/>
    <w:semiHidden/>
    <w:rsid w:val="00A97E5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97E5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97E5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97E5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97E5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97E56"/>
    <w:pPr>
      <w:spacing w:after="120"/>
      <w:jc w:val="center"/>
    </w:pPr>
  </w:style>
  <w:style w:type="paragraph" w:styleId="MacroText">
    <w:name w:val="macro"/>
    <w:semiHidden/>
    <w:rsid w:val="00A97E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97E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97E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97E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97E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97E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97E5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97E5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97E5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97E5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97E5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97E5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97E5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97E5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97E5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97E5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97E5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97E56"/>
    <w:pPr>
      <w:suppressLineNumbers w:val="0"/>
    </w:pPr>
  </w:style>
  <w:style w:type="paragraph" w:customStyle="1" w:styleId="DraftHeading3">
    <w:name w:val="Draft Heading 3"/>
    <w:basedOn w:val="Normal"/>
    <w:next w:val="Normal"/>
    <w:rsid w:val="00A97E56"/>
    <w:pPr>
      <w:suppressLineNumbers w:val="0"/>
    </w:pPr>
  </w:style>
  <w:style w:type="paragraph" w:customStyle="1" w:styleId="DraftHeading4">
    <w:name w:val="Draft Heading 4"/>
    <w:basedOn w:val="Normal"/>
    <w:next w:val="Normal"/>
    <w:rsid w:val="00A97E56"/>
    <w:pPr>
      <w:suppressLineNumbers w:val="0"/>
    </w:pPr>
  </w:style>
  <w:style w:type="paragraph" w:customStyle="1" w:styleId="DraftHeading5">
    <w:name w:val="Draft Heading 5"/>
    <w:basedOn w:val="Normal"/>
    <w:next w:val="Normal"/>
    <w:rsid w:val="00A97E5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97E5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97E5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97E5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97E5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97E5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97E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97E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97E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97E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97E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97E5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97E5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97E5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97E5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97E5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97E5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97E5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97E5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97E5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97E5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97E5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97E5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97E5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97E5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97E5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97E5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97E5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97E5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97E5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97E5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97E5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6C0D75"/>
    <w:pPr>
      <w:numPr>
        <w:numId w:val="23"/>
      </w:numPr>
      <w:tabs>
        <w:tab w:val="clear" w:pos="850"/>
      </w:tabs>
      <w:spacing w:before="240"/>
      <w:ind w:firstLine="0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C0D75"/>
    <w:rPr>
      <w:sz w:val="24"/>
      <w:lang w:eastAsia="en-US"/>
    </w:rPr>
  </w:style>
  <w:style w:type="character" w:customStyle="1" w:styleId="SnglAmendmentChar">
    <w:name w:val="SnglAmendment Char"/>
    <w:basedOn w:val="ListParagraphChar"/>
    <w:link w:val="SnglAmendment"/>
    <w:rsid w:val="006C0D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2</TotalTime>
  <Pages>1</Pages>
  <Words>73</Words>
  <Characters>316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Tissue Amendment Bill 2020</vt:lpstr>
    </vt:vector>
  </TitlesOfParts>
  <Manager>Information Systems</Manager>
  <Company>OCPC-VIC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Tissue Amendment Bill 2020</dc:title>
  <dc:subject>OCPC Word Template</dc:subject>
  <dc:creator>Marina Farnan</dc:creator>
  <cp:keywords>Formats, House Amendments</cp:keywords>
  <dc:description>28/08/2020 (PROD)</dc:description>
  <cp:lastModifiedBy>Marina Farnan</cp:lastModifiedBy>
  <cp:revision>7</cp:revision>
  <cp:lastPrinted>2020-11-23T04:54:00Z</cp:lastPrinted>
  <dcterms:created xsi:type="dcterms:W3CDTF">2020-11-23T04:59:00Z</dcterms:created>
  <dcterms:modified xsi:type="dcterms:W3CDTF">2020-11-23T22:53:00Z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400607</vt:i4>
  </property>
  <property fmtid="{D5CDD505-2E9C-101B-9397-08002B2CF9AE}" pid="3" name="DocSubFolderNumber">
    <vt:lpwstr>S19/3851</vt:lpwstr>
  </property>
</Properties>
</file>